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712"/>
        <w:gridCol w:w="4883"/>
        <w:gridCol w:w="1099"/>
      </w:tblGrid>
      <w:tr w:rsidR="00DF2925" w:rsidRPr="00DF2925" w:rsidTr="00C40668">
        <w:tc>
          <w:tcPr>
            <w:tcW w:w="9571" w:type="dxa"/>
            <w:gridSpan w:val="4"/>
          </w:tcPr>
          <w:p w:rsidR="00DF2925" w:rsidRPr="00DF2925" w:rsidRDefault="00DF2925" w:rsidP="00DF2925">
            <w:pPr>
              <w:jc w:val="center"/>
              <w:rPr>
                <w:b/>
                <w:sz w:val="28"/>
                <w:szCs w:val="28"/>
              </w:rPr>
            </w:pPr>
            <w:r w:rsidRPr="00DF2925">
              <w:rPr>
                <w:b/>
                <w:sz w:val="28"/>
                <w:szCs w:val="28"/>
              </w:rPr>
              <w:t xml:space="preserve">Орієнтовне календарно-тематичне планування </w:t>
            </w:r>
          </w:p>
          <w:p w:rsidR="00DF2925" w:rsidRPr="00DF2925" w:rsidRDefault="00DF2925" w:rsidP="00DF2925">
            <w:pPr>
              <w:jc w:val="center"/>
              <w:rPr>
                <w:sz w:val="28"/>
                <w:szCs w:val="28"/>
              </w:rPr>
            </w:pPr>
            <w:r w:rsidRPr="00DF2925">
              <w:rPr>
                <w:b/>
                <w:sz w:val="28"/>
                <w:szCs w:val="28"/>
              </w:rPr>
              <w:t xml:space="preserve"> </w:t>
            </w:r>
            <w:r w:rsidRPr="00DF2925">
              <w:rPr>
                <w:sz w:val="28"/>
                <w:szCs w:val="28"/>
              </w:rPr>
              <w:t xml:space="preserve">за програмою курсу «Інформатика 5 клас» </w:t>
            </w:r>
          </w:p>
          <w:p w:rsidR="00DF2925" w:rsidRPr="00DF2925" w:rsidRDefault="00DF2925" w:rsidP="00DF2925">
            <w:pPr>
              <w:jc w:val="center"/>
              <w:rPr>
                <w:sz w:val="28"/>
                <w:szCs w:val="28"/>
              </w:rPr>
            </w:pPr>
            <w:r w:rsidRPr="00DF2925">
              <w:rPr>
                <w:sz w:val="28"/>
                <w:szCs w:val="28"/>
              </w:rPr>
              <w:t xml:space="preserve">для </w:t>
            </w:r>
            <w:r w:rsidRPr="00DF2925">
              <w:rPr>
                <w:sz w:val="28"/>
                <w:szCs w:val="28"/>
              </w:rPr>
              <w:t xml:space="preserve">загальноосвітніх навчальних закладів </w:t>
            </w:r>
          </w:p>
          <w:p w:rsidR="00DF2925" w:rsidRPr="00DF2925" w:rsidRDefault="00DF2925" w:rsidP="00DF2925">
            <w:pPr>
              <w:jc w:val="center"/>
              <w:rPr>
                <w:sz w:val="28"/>
                <w:szCs w:val="28"/>
              </w:rPr>
            </w:pPr>
            <w:r w:rsidRPr="00DF2925">
              <w:rPr>
                <w:sz w:val="28"/>
                <w:szCs w:val="28"/>
              </w:rPr>
              <w:t>з поглибленим вивченням окремих предметів</w:t>
            </w:r>
          </w:p>
          <w:p w:rsidR="00DF2925" w:rsidRPr="00DF2925" w:rsidRDefault="00DF2925" w:rsidP="00DF29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№</w:t>
            </w:r>
          </w:p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уроку</w:t>
            </w:r>
          </w:p>
        </w:tc>
        <w:tc>
          <w:tcPr>
            <w:tcW w:w="2712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Зміст навчального матеріалу</w:t>
            </w:r>
          </w:p>
        </w:tc>
        <w:tc>
          <w:tcPr>
            <w:tcW w:w="4883" w:type="dxa"/>
          </w:tcPr>
          <w:p w:rsidR="00DF2925" w:rsidRPr="00DF2925" w:rsidRDefault="00DF2925" w:rsidP="00293371">
            <w:pPr>
              <w:jc w:val="center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Знання, уміння, навички учня</w:t>
            </w:r>
          </w:p>
        </w:tc>
        <w:tc>
          <w:tcPr>
            <w:tcW w:w="1099" w:type="dxa"/>
          </w:tcPr>
          <w:p w:rsidR="00DF2925" w:rsidRPr="00DF2925" w:rsidRDefault="00DF2925" w:rsidP="00DF2925">
            <w:pPr>
              <w:jc w:val="center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 xml:space="preserve">Дата </w:t>
            </w:r>
          </w:p>
        </w:tc>
      </w:tr>
      <w:tr w:rsidR="00DF2925" w:rsidRPr="00DF2925" w:rsidTr="002D2A4C">
        <w:tc>
          <w:tcPr>
            <w:tcW w:w="9571" w:type="dxa"/>
            <w:gridSpan w:val="4"/>
          </w:tcPr>
          <w:p w:rsidR="00DF2925" w:rsidRPr="00DF2925" w:rsidRDefault="00DF2925" w:rsidP="002958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  <w:sz w:val="22"/>
                <w:szCs w:val="22"/>
              </w:rPr>
              <w:t>Тема 1. Інформація й інформаційні процеси (2 години)</w:t>
            </w:r>
          </w:p>
        </w:tc>
      </w:tr>
      <w:tr w:rsidR="00DF2925" w:rsidRPr="00DF2925" w:rsidTr="00DF2925">
        <w:trPr>
          <w:trHeight w:val="1790"/>
        </w:trPr>
        <w:tc>
          <w:tcPr>
            <w:tcW w:w="877" w:type="dxa"/>
            <w:tcBorders>
              <w:bottom w:val="single" w:sz="4" w:space="0" w:color="auto"/>
            </w:tcBorders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DF2925" w:rsidRPr="00DF2925" w:rsidRDefault="00DF2925" w:rsidP="00293371">
            <w:pPr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Поняття інформації. Види інформації. Інформатика як наука</w:t>
            </w:r>
          </w:p>
          <w:p w:rsidR="00DF2925" w:rsidRPr="00DF2925" w:rsidRDefault="00DF2925" w:rsidP="00293371">
            <w:pPr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DF2925" w:rsidRPr="00DF2925" w:rsidRDefault="00DF2925" w:rsidP="0068475B">
            <w:pPr>
              <w:snapToGrid w:val="0"/>
              <w:rPr>
                <w:b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пояснює: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сутність інформації</w:t>
            </w:r>
          </w:p>
          <w:p w:rsidR="00DF2925" w:rsidRPr="00DF2925" w:rsidRDefault="00DF2925" w:rsidP="00E94647">
            <w:pPr>
              <w:pStyle w:val="4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47"/>
              </w:tabs>
              <w:suppressAutoHyphens/>
              <w:snapToGrid w:val="0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 xml:space="preserve">мету та завдання предмету "Інформатика" </w:t>
            </w:r>
          </w:p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наводить приклади: 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інформації</w:t>
            </w:r>
          </w:p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>розрізняє: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</w:rPr>
            </w:pPr>
            <w:r w:rsidRPr="00DF2925">
              <w:rPr>
                <w:rFonts w:ascii="Times New Roman" w:hAnsi="Times New Roman"/>
                <w:lang w:val="uk-UA"/>
              </w:rPr>
              <w:t>способи подання інформації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rPr>
          <w:trHeight w:val="1945"/>
        </w:trPr>
        <w:tc>
          <w:tcPr>
            <w:tcW w:w="877" w:type="dxa"/>
            <w:tcBorders>
              <w:top w:val="single" w:sz="4" w:space="0" w:color="auto"/>
            </w:tcBorders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DF2925" w:rsidRPr="00DF2925" w:rsidRDefault="00DF2925" w:rsidP="00C62C9B">
            <w:pPr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Інформаційні технології, їх застосування у повсякденному житті. Об’єкти та їх властивості</w:t>
            </w: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DF2925" w:rsidRPr="00DF2925" w:rsidRDefault="00DF2925" w:rsidP="0068475B">
            <w:pPr>
              <w:snapToGrid w:val="0"/>
              <w:rPr>
                <w:b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пояснює: </w:t>
            </w:r>
          </w:p>
          <w:p w:rsidR="00DF2925" w:rsidRPr="00DF2925" w:rsidRDefault="00DF2925" w:rsidP="00E94647">
            <w:pPr>
              <w:pStyle w:val="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відмінність між інформатикою й інформаційними технологіями</w:t>
            </w:r>
          </w:p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наводить приклади: 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інформаційних технологій</w:t>
            </w:r>
          </w:p>
          <w:p w:rsidR="00DF2925" w:rsidRPr="00DF2925" w:rsidRDefault="00DF2925" w:rsidP="00FB0335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>називає:</w:t>
            </w:r>
          </w:p>
          <w:p w:rsidR="00DF2925" w:rsidRPr="00DF2925" w:rsidRDefault="00DF2925" w:rsidP="00E94647">
            <w:pPr>
              <w:pStyle w:val="a4"/>
              <w:numPr>
                <w:ilvl w:val="0"/>
                <w:numId w:val="6"/>
              </w:num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rFonts w:eastAsia="Times New Roman"/>
                <w:sz w:val="22"/>
                <w:szCs w:val="22"/>
              </w:rPr>
              <w:t>властивості об’єктів</w:t>
            </w:r>
          </w:p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>розрізняє: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i/>
              </w:rPr>
            </w:pPr>
            <w:r w:rsidRPr="00DF2925">
              <w:rPr>
                <w:rFonts w:ascii="Times New Roman" w:hAnsi="Times New Roman"/>
                <w:lang w:val="uk-UA"/>
              </w:rPr>
              <w:t>об’єкти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F2925" w:rsidRPr="00DF2925" w:rsidRDefault="00DF2925" w:rsidP="0068475B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E8304F">
        <w:tc>
          <w:tcPr>
            <w:tcW w:w="9571" w:type="dxa"/>
            <w:gridSpan w:val="4"/>
          </w:tcPr>
          <w:p w:rsidR="00DF2925" w:rsidRPr="00DF2925" w:rsidRDefault="00DF2925" w:rsidP="002958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  <w:sz w:val="22"/>
                <w:szCs w:val="22"/>
              </w:rPr>
              <w:t>Тема 2. Основи роботи на комп’ютері (5 години)</w:t>
            </w: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DF2925" w:rsidRPr="00DF2925" w:rsidRDefault="00DF2925" w:rsidP="0029584F">
            <w:pPr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Комп’ютер – пристрій для опрацювання даних і управління процесами. Складові комп’ютера, </w:t>
            </w:r>
            <w:r w:rsidRPr="00DF2925">
              <w:rPr>
                <w:sz w:val="22"/>
                <w:szCs w:val="22"/>
              </w:rPr>
              <w:t>системний блок, пристрої введення, засоби зберігання даних, засоби виведення даних їх призначення</w:t>
            </w:r>
            <w:r w:rsidRPr="00DF2925">
              <w:rPr>
                <w:color w:val="000000"/>
                <w:sz w:val="22"/>
                <w:szCs w:val="22"/>
              </w:rPr>
              <w:t xml:space="preserve">. </w:t>
            </w:r>
          </w:p>
          <w:p w:rsidR="00DF2925" w:rsidRPr="00DF2925" w:rsidRDefault="00DF2925" w:rsidP="0029584F">
            <w:pPr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Правила безпечної роботи на персональному комп’ютері. </w:t>
            </w:r>
          </w:p>
          <w:p w:rsidR="00DF2925" w:rsidRPr="00DF2925" w:rsidRDefault="00DF2925" w:rsidP="0029584F">
            <w:pPr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</w:tcPr>
          <w:p w:rsidR="00DF2925" w:rsidRPr="00DF2925" w:rsidRDefault="00DF2925" w:rsidP="008A57A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пояснює призначення: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персонального комп’ютера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основних складових комп’ютера</w:t>
            </w:r>
          </w:p>
          <w:p w:rsidR="00DF2925" w:rsidRPr="00DF2925" w:rsidRDefault="00DF2925" w:rsidP="008A57A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наводить приклади: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пристроїв введення, виведення, зберігання даних</w:t>
            </w:r>
          </w:p>
          <w:p w:rsidR="00DF2925" w:rsidRPr="00DF2925" w:rsidRDefault="00DF2925" w:rsidP="008A57A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знає: </w:t>
            </w:r>
          </w:p>
          <w:p w:rsidR="00DF2925" w:rsidRPr="00DF2925" w:rsidRDefault="00DF2925" w:rsidP="00E9464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rFonts w:eastAsia="Times New Roman"/>
                <w:sz w:val="22"/>
                <w:szCs w:val="22"/>
              </w:rPr>
              <w:t>правила безпечної роботи на персональному комп’ютері</w:t>
            </w:r>
          </w:p>
          <w:p w:rsidR="00DF2925" w:rsidRPr="00DF2925" w:rsidRDefault="00DF2925" w:rsidP="00E9464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знає типи сучасних комп’ютерів, склад і призначення його основних складових</w:t>
            </w:r>
          </w:p>
        </w:tc>
        <w:tc>
          <w:tcPr>
            <w:tcW w:w="1099" w:type="dxa"/>
          </w:tcPr>
          <w:p w:rsidR="00DF2925" w:rsidRPr="00DF2925" w:rsidRDefault="00DF2925" w:rsidP="008A57AB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:rsidR="00DF2925" w:rsidRPr="00DF2925" w:rsidRDefault="00DF2925" w:rsidP="00AC3043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Робочий стіл. Елементи робочого стола, панелі завдань, головного меню. Поняття файлу й папки. </w:t>
            </w:r>
          </w:p>
        </w:tc>
        <w:tc>
          <w:tcPr>
            <w:tcW w:w="4883" w:type="dxa"/>
          </w:tcPr>
          <w:p w:rsidR="00DF2925" w:rsidRPr="00DF2925" w:rsidRDefault="00DF2925" w:rsidP="00AC3043">
            <w:pPr>
              <w:snapToGrid w:val="0"/>
              <w:rPr>
                <w:b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описує поняття: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робочий стіл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файл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папка</w:t>
            </w:r>
          </w:p>
          <w:p w:rsidR="00DF2925" w:rsidRPr="00DF2925" w:rsidRDefault="00DF2925" w:rsidP="00AC3043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пояснює призначення: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елементів робочого столу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9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панелі завдань</w:t>
            </w:r>
          </w:p>
          <w:p w:rsidR="00DF2925" w:rsidRPr="00DF2925" w:rsidRDefault="00DF2925" w:rsidP="00AC3043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наводить приклади: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0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різних видів меню</w:t>
            </w:r>
          </w:p>
          <w:p w:rsidR="00DF2925" w:rsidRPr="00DF2925" w:rsidRDefault="00DF2925" w:rsidP="00AC3043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уміє: </w:t>
            </w:r>
          </w:p>
          <w:p w:rsidR="00DF2925" w:rsidRPr="00DF2925" w:rsidRDefault="00DF2925" w:rsidP="00E94647">
            <w:pPr>
              <w:pStyle w:val="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DF2925">
              <w:rPr>
                <w:rFonts w:ascii="Times New Roman" w:hAnsi="Times New Roman"/>
                <w:lang w:val="uk-UA"/>
              </w:rPr>
              <w:t>виконувати операції з використанням миші: вибирати, перетягувати</w:t>
            </w:r>
          </w:p>
          <w:p w:rsidR="00DF2925" w:rsidRPr="00DF2925" w:rsidRDefault="00DF2925" w:rsidP="00E94647">
            <w:pPr>
              <w:pStyle w:val="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DF2925">
              <w:rPr>
                <w:rFonts w:ascii="Times New Roman" w:hAnsi="Times New Roman"/>
                <w:lang w:val="uk-UA"/>
              </w:rPr>
              <w:t>виконувати операції над об’єктами з використанням меню, зокрема контекстного</w:t>
            </w:r>
          </w:p>
          <w:p w:rsidR="00DF2925" w:rsidRPr="00DF2925" w:rsidRDefault="00DF2925" w:rsidP="00AC3043">
            <w:pPr>
              <w:widowControl w:val="0"/>
              <w:tabs>
                <w:tab w:val="left" w:pos="347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F2925" w:rsidRPr="00DF2925" w:rsidRDefault="00DF2925" w:rsidP="00AC304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712" w:type="dxa"/>
          </w:tcPr>
          <w:p w:rsidR="00DF2925" w:rsidRPr="00DF2925" w:rsidRDefault="00DF2925" w:rsidP="00E6047C">
            <w:pPr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Поняття програми та програмного забезпечення. </w:t>
            </w:r>
          </w:p>
          <w:p w:rsidR="00DF2925" w:rsidRPr="00DF2925" w:rsidRDefault="00DF2925" w:rsidP="00A2791E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Вмикання й коректне завершення роботи комп’ютера. Запуск і завершення програм</w:t>
            </w:r>
          </w:p>
        </w:tc>
        <w:tc>
          <w:tcPr>
            <w:tcW w:w="4883" w:type="dxa"/>
          </w:tcPr>
          <w:p w:rsidR="00DF2925" w:rsidRPr="00DF2925" w:rsidRDefault="00DF2925" w:rsidP="0089332E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має уявлення про: </w:t>
            </w:r>
          </w:p>
          <w:p w:rsidR="00DF2925" w:rsidRPr="00DF2925" w:rsidRDefault="00DF2925" w:rsidP="00E9464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програмне забезпечення комп’ютера</w:t>
            </w:r>
          </w:p>
          <w:p w:rsidR="00DF2925" w:rsidRPr="00DF2925" w:rsidRDefault="00DF2925" w:rsidP="00FB0335">
            <w:pPr>
              <w:snapToGrid w:val="0"/>
              <w:rPr>
                <w:b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описує поняття: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програма</w:t>
            </w:r>
          </w:p>
          <w:p w:rsidR="00DF2925" w:rsidRPr="00DF2925" w:rsidRDefault="00DF2925" w:rsidP="008A57AB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уміє: </w:t>
            </w:r>
          </w:p>
          <w:p w:rsidR="00DF2925" w:rsidRPr="00DF2925" w:rsidRDefault="00DF2925" w:rsidP="00E94647">
            <w:pPr>
              <w:pStyle w:val="a4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вмикати комп’ютер і коректно завершувати роботу з ним</w:t>
            </w:r>
          </w:p>
          <w:p w:rsidR="00DF2925" w:rsidRPr="00DF2925" w:rsidRDefault="00DF2925" w:rsidP="00E94647">
            <w:pPr>
              <w:pStyle w:val="a4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запускати програму на виконання та коректно завершувати роботу з нею</w:t>
            </w:r>
          </w:p>
        </w:tc>
        <w:tc>
          <w:tcPr>
            <w:tcW w:w="1099" w:type="dxa"/>
          </w:tcPr>
          <w:p w:rsidR="00DF2925" w:rsidRPr="00DF2925" w:rsidRDefault="00DF2925" w:rsidP="0089332E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:rsidR="00DF2925" w:rsidRPr="00DF2925" w:rsidRDefault="00DF2925" w:rsidP="00E6047C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Призначення основних клавіш. Клавіатурні тренажери.</w:t>
            </w:r>
          </w:p>
        </w:tc>
        <w:tc>
          <w:tcPr>
            <w:tcW w:w="4883" w:type="dxa"/>
          </w:tcPr>
          <w:p w:rsidR="00DF2925" w:rsidRPr="00DF2925" w:rsidRDefault="00DF2925" w:rsidP="00A2791E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описує: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призначення основних клавіш</w:t>
            </w:r>
          </w:p>
          <w:p w:rsidR="00DF2925" w:rsidRPr="00DF2925" w:rsidRDefault="00DF2925" w:rsidP="00A2791E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уміє: </w:t>
            </w:r>
          </w:p>
          <w:p w:rsidR="00DF2925" w:rsidRPr="00DF2925" w:rsidRDefault="00DF2925" w:rsidP="00E9464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запускати клавіатурний тренажер та коректно виходити з нього</w:t>
            </w:r>
          </w:p>
          <w:p w:rsidR="00DF2925" w:rsidRPr="00DF2925" w:rsidRDefault="00DF2925" w:rsidP="00E94647">
            <w:pPr>
              <w:widowControl w:val="0"/>
              <w:tabs>
                <w:tab w:val="left" w:pos="347"/>
              </w:tabs>
              <w:suppressAutoHyphens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 xml:space="preserve">володіє: </w:t>
            </w:r>
          </w:p>
          <w:p w:rsidR="00DF2925" w:rsidRPr="00DF2925" w:rsidRDefault="00DF2925" w:rsidP="00B24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suppressAutoHyphens/>
              <w:rPr>
                <w:rFonts w:eastAsia="Times New Roman"/>
                <w:sz w:val="22"/>
                <w:szCs w:val="22"/>
              </w:rPr>
            </w:pPr>
            <w:r w:rsidRPr="00DF2925">
              <w:rPr>
                <w:rFonts w:eastAsia="Times New Roman"/>
                <w:sz w:val="22"/>
                <w:szCs w:val="22"/>
              </w:rPr>
              <w:t>первинними навичками роботи на клавіатурі;</w:t>
            </w:r>
          </w:p>
          <w:p w:rsidR="00DF2925" w:rsidRPr="00DF2925" w:rsidRDefault="00DF2925" w:rsidP="00E9464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Times New Roman"/>
                <w:b/>
                <w:i/>
                <w:sz w:val="22"/>
                <w:szCs w:val="22"/>
              </w:rPr>
              <w:t>користується</w:t>
            </w:r>
            <w:r w:rsidRPr="00DF2925">
              <w:rPr>
                <w:b/>
                <w:i/>
                <w:color w:val="000000"/>
                <w:sz w:val="22"/>
                <w:szCs w:val="22"/>
              </w:rPr>
              <w:t xml:space="preserve">: </w:t>
            </w:r>
          </w:p>
          <w:p w:rsidR="00DF2925" w:rsidRPr="00DF2925" w:rsidRDefault="00DF2925" w:rsidP="00B2404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suppressAutoHyphens/>
              <w:rPr>
                <w:b/>
                <w:sz w:val="22"/>
                <w:szCs w:val="22"/>
              </w:rPr>
            </w:pPr>
            <w:r w:rsidRPr="00DF2925">
              <w:rPr>
                <w:rFonts w:eastAsia="Times New Roman"/>
                <w:sz w:val="22"/>
                <w:szCs w:val="22"/>
              </w:rPr>
              <w:t>маніпулятором "мишка" і клавіатурою для роботи з об’єктами Робочого стола</w:t>
            </w:r>
          </w:p>
        </w:tc>
        <w:tc>
          <w:tcPr>
            <w:tcW w:w="1099" w:type="dxa"/>
          </w:tcPr>
          <w:p w:rsidR="00DF2925" w:rsidRPr="00DF2925" w:rsidRDefault="00DF2925" w:rsidP="00A2791E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12" w:type="dxa"/>
          </w:tcPr>
          <w:p w:rsidR="00DF2925" w:rsidRPr="00DF2925" w:rsidRDefault="00DF2925" w:rsidP="00B24046">
            <w:pPr>
              <w:rPr>
                <w:b/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 xml:space="preserve">Практична робота 1. </w:t>
            </w:r>
            <w:r w:rsidRPr="00DF2925">
              <w:rPr>
                <w:sz w:val="22"/>
                <w:szCs w:val="22"/>
              </w:rPr>
              <w:t>Робота з клавіатурним тренажером</w:t>
            </w:r>
          </w:p>
        </w:tc>
        <w:tc>
          <w:tcPr>
            <w:tcW w:w="4883" w:type="dxa"/>
          </w:tcPr>
          <w:p w:rsidR="00DF2925" w:rsidRPr="00DF2925" w:rsidRDefault="00DF2925" w:rsidP="00B24046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знає та дотримується: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правил поведінки та безпеки життєдіяльності під час роботи в комп’ютерному класі</w:t>
            </w:r>
          </w:p>
          <w:p w:rsidR="00DF2925" w:rsidRPr="00DF2925" w:rsidRDefault="00DF2925" w:rsidP="00B24046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знає: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призначення основних клавіш клавіатури комп’ютера</w:t>
            </w:r>
          </w:p>
          <w:p w:rsidR="00DF2925" w:rsidRPr="00DF2925" w:rsidRDefault="00DF2925" w:rsidP="00B24046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уміє: 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вмикати комп’ютер і коректно завершувати роботу з ним</w:t>
            </w:r>
          </w:p>
          <w:p w:rsidR="00DF2925" w:rsidRPr="00DF2925" w:rsidRDefault="00DF2925" w:rsidP="00E94647">
            <w:pPr>
              <w:pStyle w:val="4"/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запускати програму на виконання та коректно завершувати роботу з нею</w:t>
            </w:r>
          </w:p>
          <w:p w:rsidR="00DF2925" w:rsidRPr="00DF2925" w:rsidRDefault="00DF2925" w:rsidP="00E94647">
            <w:pPr>
              <w:pStyle w:val="a4"/>
              <w:numPr>
                <w:ilvl w:val="0"/>
                <w:numId w:val="12"/>
              </w:numPr>
              <w:snapToGrid w:val="0"/>
              <w:rPr>
                <w:b/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вводити текст з використанням символів кирилиці та латиниці, чисел, розділових знаків у середовищі клавіатурного тренажера</w:t>
            </w:r>
          </w:p>
        </w:tc>
        <w:tc>
          <w:tcPr>
            <w:tcW w:w="1099" w:type="dxa"/>
          </w:tcPr>
          <w:p w:rsidR="00DF2925" w:rsidRPr="00DF2925" w:rsidRDefault="00DF2925" w:rsidP="00B2404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4D3DF1">
        <w:tc>
          <w:tcPr>
            <w:tcW w:w="9571" w:type="dxa"/>
            <w:gridSpan w:val="4"/>
          </w:tcPr>
          <w:p w:rsidR="00DF2925" w:rsidRPr="00DF2925" w:rsidRDefault="00DF2925" w:rsidP="002958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  <w:sz w:val="22"/>
                <w:szCs w:val="22"/>
              </w:rPr>
              <w:t>Тема 3. Опрацювання тексту (6 годин)</w:t>
            </w: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12" w:type="dxa"/>
          </w:tcPr>
          <w:p w:rsidR="00DF2925" w:rsidRPr="00DF2925" w:rsidRDefault="00DF2925" w:rsidP="0029495B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Середовище текстового редактора. Введення тексту. Відкриття і збереження документа.</w:t>
            </w:r>
          </w:p>
        </w:tc>
        <w:tc>
          <w:tcPr>
            <w:tcW w:w="4883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р</w:t>
            </w:r>
            <w:r w:rsidRPr="00DF2925">
              <w:rPr>
                <w:b/>
                <w:i/>
                <w:color w:val="000000"/>
              </w:rPr>
              <w:t>озуміє</w:t>
            </w:r>
            <w:r w:rsidRPr="00DF2925">
              <w:rPr>
                <w:b/>
                <w:i/>
                <w:color w:val="000000"/>
              </w:rPr>
              <w:t>:</w:t>
            </w:r>
            <w:r w:rsidRPr="00DF2925">
              <w:rPr>
                <w:b/>
                <w:i/>
                <w:color w:val="000000"/>
              </w:rPr>
              <w:t xml:space="preserve">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п</w:t>
            </w:r>
            <w:r w:rsidRPr="00DF2925">
              <w:rPr>
                <w:color w:val="000000"/>
              </w:rPr>
              <w:t>ризначення текстового редактора</w:t>
            </w:r>
          </w:p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</w:t>
            </w:r>
            <w:r w:rsidRPr="00DF2925">
              <w:rPr>
                <w:b/>
                <w:i/>
                <w:color w:val="000000"/>
              </w:rPr>
              <w:t>міє</w:t>
            </w:r>
            <w:r w:rsidRPr="00DF2925">
              <w:rPr>
                <w:b/>
                <w:i/>
                <w:color w:val="000000"/>
              </w:rPr>
              <w:t>:</w:t>
            </w:r>
            <w:r w:rsidRPr="00DF2925">
              <w:rPr>
                <w:b/>
                <w:i/>
                <w:color w:val="000000"/>
              </w:rPr>
              <w:t xml:space="preserve">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запускати текстовий ред</w:t>
            </w:r>
            <w:r w:rsidRPr="00DF2925">
              <w:rPr>
                <w:color w:val="000000"/>
              </w:rPr>
              <w:t>актор і завершувати його роботу</w:t>
            </w:r>
          </w:p>
          <w:p w:rsidR="00DF2925" w:rsidRPr="00DF2925" w:rsidRDefault="00DF2925" w:rsidP="0029495B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12" w:type="dxa"/>
          </w:tcPr>
          <w:p w:rsidR="00DF2925" w:rsidRPr="00DF2925" w:rsidRDefault="00DF2925" w:rsidP="0029495B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Редагування тексту. </w:t>
            </w:r>
            <w:r w:rsidRPr="00DF2925">
              <w:rPr>
                <w:color w:val="000000"/>
                <w:sz w:val="22"/>
                <w:szCs w:val="22"/>
              </w:rPr>
              <w:t xml:space="preserve">Вставлення і заміна символів. Поняття абзацу й фрагменту тексту. </w:t>
            </w:r>
          </w:p>
        </w:tc>
        <w:tc>
          <w:tcPr>
            <w:tcW w:w="4883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р</w:t>
            </w:r>
            <w:r w:rsidRPr="00DF2925">
              <w:rPr>
                <w:b/>
                <w:i/>
                <w:color w:val="000000"/>
              </w:rPr>
              <w:t>озуміє</w:t>
            </w:r>
            <w:r w:rsidRPr="00DF2925">
              <w:rPr>
                <w:b/>
                <w:i/>
                <w:color w:val="000000"/>
              </w:rPr>
              <w:t>:</w:t>
            </w:r>
            <w:r w:rsidRPr="00DF2925">
              <w:rPr>
                <w:b/>
                <w:i/>
                <w:color w:val="000000"/>
              </w:rPr>
              <w:t xml:space="preserve">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поняття редагування тексту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</w:t>
            </w:r>
            <w:r w:rsidRPr="00DF2925">
              <w:rPr>
                <w:color w:val="000000"/>
                <w:sz w:val="22"/>
                <w:szCs w:val="22"/>
              </w:rPr>
              <w:t>о</w:t>
            </w:r>
            <w:r w:rsidRPr="00DF2925">
              <w:rPr>
                <w:color w:val="000000"/>
                <w:sz w:val="22"/>
                <w:szCs w:val="22"/>
              </w:rPr>
              <w:t>няття абзацу й фрагменту тексту</w:t>
            </w:r>
            <w:r w:rsidRPr="00DF2925">
              <w:rPr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</w:t>
            </w:r>
            <w:r w:rsidRPr="00DF2925">
              <w:rPr>
                <w:b/>
                <w:i/>
                <w:color w:val="000000"/>
              </w:rPr>
              <w:t>міє</w:t>
            </w:r>
            <w:r w:rsidRPr="00DF2925">
              <w:rPr>
                <w:b/>
                <w:i/>
                <w:color w:val="000000"/>
              </w:rPr>
              <w:t>: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 xml:space="preserve">самостійно вводити текст, </w:t>
            </w:r>
            <w:r w:rsidRPr="00DF2925">
              <w:rPr>
                <w:color w:val="000000"/>
              </w:rPr>
              <w:t>вставляти та замінювати символи</w:t>
            </w:r>
          </w:p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b/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 xml:space="preserve">Практична робота 2. </w:t>
            </w:r>
            <w:r w:rsidRPr="00DF2925">
              <w:rPr>
                <w:sz w:val="22"/>
                <w:szCs w:val="22"/>
              </w:rPr>
              <w:t>Введення і редагування тексту</w:t>
            </w:r>
          </w:p>
        </w:tc>
        <w:tc>
          <w:tcPr>
            <w:tcW w:w="4883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р</w:t>
            </w:r>
            <w:r w:rsidRPr="00DF2925">
              <w:rPr>
                <w:b/>
                <w:i/>
                <w:color w:val="000000"/>
              </w:rPr>
              <w:t>озуміє</w:t>
            </w:r>
            <w:r w:rsidRPr="00DF2925">
              <w:rPr>
                <w:b/>
                <w:i/>
                <w:color w:val="000000"/>
              </w:rPr>
              <w:t>:</w:t>
            </w:r>
            <w:r w:rsidRPr="00DF2925">
              <w:rPr>
                <w:b/>
                <w:i/>
                <w:color w:val="000000"/>
              </w:rPr>
              <w:t xml:space="preserve">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</w:t>
            </w:r>
            <w:r w:rsidRPr="00DF2925">
              <w:rPr>
                <w:color w:val="000000"/>
                <w:sz w:val="22"/>
                <w:szCs w:val="22"/>
              </w:rPr>
              <w:t>о</w:t>
            </w:r>
            <w:r w:rsidRPr="00DF2925">
              <w:rPr>
                <w:color w:val="000000"/>
                <w:sz w:val="22"/>
                <w:szCs w:val="22"/>
              </w:rPr>
              <w:t>няття абзацу й фрагменту тексту</w:t>
            </w:r>
            <w:r w:rsidRPr="00DF2925">
              <w:rPr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</w:t>
            </w:r>
            <w:r w:rsidRPr="00DF2925">
              <w:rPr>
                <w:b/>
                <w:i/>
                <w:color w:val="000000"/>
              </w:rPr>
              <w:t>міє</w:t>
            </w:r>
            <w:r w:rsidRPr="00DF2925">
              <w:rPr>
                <w:b/>
                <w:i/>
                <w:color w:val="000000"/>
              </w:rPr>
              <w:t>: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lastRenderedPageBreak/>
              <w:t>запускати текстовий ред</w:t>
            </w:r>
            <w:r w:rsidRPr="00DF2925">
              <w:rPr>
                <w:color w:val="000000"/>
              </w:rPr>
              <w:t>актор і завершувати його роботу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 xml:space="preserve">самостійно вводити текст, </w:t>
            </w:r>
            <w:r w:rsidRPr="00DF2925">
              <w:rPr>
                <w:color w:val="000000"/>
              </w:rPr>
              <w:t>вставляти та замінювати символи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 xml:space="preserve">редагувати текст </w:t>
            </w:r>
          </w:p>
          <w:p w:rsidR="00DF2925" w:rsidRPr="00DF2925" w:rsidRDefault="00DF2925" w:rsidP="00FB033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712" w:type="dxa"/>
          </w:tcPr>
          <w:p w:rsidR="00DF2925" w:rsidRPr="00DF2925" w:rsidRDefault="00DF2925" w:rsidP="0029495B">
            <w:pPr>
              <w:rPr>
                <w:b/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Копіювання, перенесення й видалення фрагментів. Форматування тексту. Перевірка правопису.</w:t>
            </w:r>
          </w:p>
        </w:tc>
        <w:tc>
          <w:tcPr>
            <w:tcW w:w="4883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р</w:t>
            </w:r>
            <w:r w:rsidRPr="00DF2925">
              <w:rPr>
                <w:b/>
                <w:i/>
                <w:color w:val="000000"/>
              </w:rPr>
              <w:t>озуміє</w:t>
            </w:r>
            <w:r w:rsidRPr="00DF2925">
              <w:rPr>
                <w:b/>
                <w:i/>
                <w:color w:val="000000"/>
              </w:rPr>
              <w:t>:</w:t>
            </w:r>
            <w:r w:rsidRPr="00DF2925">
              <w:rPr>
                <w:b/>
                <w:i/>
                <w:color w:val="000000"/>
              </w:rPr>
              <w:t xml:space="preserve">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color w:val="000000"/>
                <w:sz w:val="22"/>
                <w:szCs w:val="22"/>
              </w:rPr>
              <w:t>п</w:t>
            </w:r>
            <w:r w:rsidRPr="00DF2925">
              <w:rPr>
                <w:color w:val="000000"/>
                <w:sz w:val="22"/>
                <w:szCs w:val="22"/>
              </w:rPr>
              <w:t>о</w:t>
            </w:r>
            <w:r w:rsidRPr="00DF2925">
              <w:rPr>
                <w:color w:val="000000"/>
                <w:sz w:val="22"/>
                <w:szCs w:val="22"/>
              </w:rPr>
              <w:t>няття форматування тексту</w:t>
            </w:r>
          </w:p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</w:t>
            </w:r>
            <w:r w:rsidRPr="00DF2925">
              <w:rPr>
                <w:b/>
                <w:i/>
                <w:color w:val="000000"/>
              </w:rPr>
              <w:t>міє</w:t>
            </w:r>
            <w:r w:rsidRPr="00DF2925">
              <w:rPr>
                <w:b/>
                <w:i/>
                <w:color w:val="000000"/>
              </w:rPr>
              <w:t>: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копію</w:t>
            </w:r>
            <w:r w:rsidRPr="00DF2925">
              <w:rPr>
                <w:color w:val="000000"/>
              </w:rPr>
              <w:t>вати</w:t>
            </w:r>
            <w:r w:rsidRPr="00DF2925">
              <w:rPr>
                <w:color w:val="000000"/>
              </w:rPr>
              <w:t>, переносит</w:t>
            </w:r>
            <w:r w:rsidRPr="00DF2925">
              <w:rPr>
                <w:color w:val="000000"/>
              </w:rPr>
              <w:t>и,</w:t>
            </w:r>
            <w:r w:rsidRPr="00DF2925">
              <w:rPr>
                <w:color w:val="000000"/>
              </w:rPr>
              <w:t xml:space="preserve"> </w:t>
            </w:r>
            <w:r w:rsidRPr="00DF2925">
              <w:rPr>
                <w:color w:val="000000"/>
              </w:rPr>
              <w:t>вилучати фрагменти тексту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здійсню</w:t>
            </w:r>
            <w:r w:rsidRPr="00DF2925">
              <w:rPr>
                <w:color w:val="000000"/>
              </w:rPr>
              <w:t>вати</w:t>
            </w:r>
            <w:r w:rsidRPr="00DF2925">
              <w:rPr>
                <w:color w:val="000000"/>
              </w:rPr>
              <w:t xml:space="preserve"> перевірку правопису </w:t>
            </w:r>
          </w:p>
          <w:p w:rsidR="00DF2925" w:rsidRPr="00DF2925" w:rsidRDefault="00DF2925" w:rsidP="00BD0B7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форматув</w:t>
            </w:r>
            <w:r w:rsidRPr="00DF2925">
              <w:rPr>
                <w:color w:val="000000"/>
              </w:rPr>
              <w:t>ати</w:t>
            </w:r>
            <w:r w:rsidRPr="00DF2925">
              <w:rPr>
                <w:color w:val="000000"/>
              </w:rPr>
              <w:t xml:space="preserve"> текст</w:t>
            </w:r>
          </w:p>
          <w:p w:rsidR="00DF2925" w:rsidRPr="00DF2925" w:rsidRDefault="00DF2925" w:rsidP="00BD0B76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color w:val="000000"/>
              </w:rPr>
              <w:t>зберіга</w:t>
            </w:r>
            <w:r w:rsidRPr="00DF2925">
              <w:rPr>
                <w:color w:val="000000"/>
              </w:rPr>
              <w:t>ти</w:t>
            </w:r>
            <w:r w:rsidRPr="00DF2925">
              <w:rPr>
                <w:color w:val="000000"/>
              </w:rPr>
              <w:t xml:space="preserve"> текстовий файл</w:t>
            </w:r>
          </w:p>
        </w:tc>
        <w:tc>
          <w:tcPr>
            <w:tcW w:w="1099" w:type="dxa"/>
          </w:tcPr>
          <w:p w:rsidR="00DF2925" w:rsidRPr="00DF2925" w:rsidRDefault="00DF2925" w:rsidP="00BD0B76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b/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 xml:space="preserve">Практична робота </w:t>
            </w:r>
            <w:r w:rsidRPr="00DF2925">
              <w:rPr>
                <w:i/>
                <w:sz w:val="22"/>
                <w:szCs w:val="22"/>
              </w:rPr>
              <w:t>3</w:t>
            </w:r>
            <w:r w:rsidRPr="00DF2925">
              <w:rPr>
                <w:i/>
                <w:sz w:val="22"/>
                <w:szCs w:val="22"/>
              </w:rPr>
              <w:t xml:space="preserve">. </w:t>
            </w:r>
            <w:r w:rsidRPr="00DF2925">
              <w:rPr>
                <w:sz w:val="22"/>
                <w:szCs w:val="22"/>
              </w:rPr>
              <w:t>Робота з текстом. Форматування тексту</w:t>
            </w:r>
          </w:p>
        </w:tc>
        <w:tc>
          <w:tcPr>
            <w:tcW w:w="4883" w:type="dxa"/>
          </w:tcPr>
          <w:p w:rsidR="00DF2925" w:rsidRPr="00DF2925" w:rsidRDefault="00DF2925" w:rsidP="002B0225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 xml:space="preserve">розуміє: </w:t>
            </w:r>
          </w:p>
          <w:p w:rsidR="00DF2925" w:rsidRPr="00DF2925" w:rsidRDefault="00DF2925" w:rsidP="002B0225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color w:val="000000"/>
                <w:sz w:val="22"/>
                <w:szCs w:val="22"/>
              </w:rPr>
              <w:t>поняття форматування тексту</w:t>
            </w:r>
          </w:p>
          <w:p w:rsidR="00DF2925" w:rsidRPr="00DF2925" w:rsidRDefault="00DF2925" w:rsidP="002B0225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уміє:</w:t>
            </w:r>
          </w:p>
          <w:p w:rsidR="00DF2925" w:rsidRPr="00DF2925" w:rsidRDefault="00DF2925" w:rsidP="002B0225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>копіювати, переносити, вилучати фрагменти тексту</w:t>
            </w:r>
          </w:p>
          <w:p w:rsidR="00DF2925" w:rsidRPr="00DF2925" w:rsidRDefault="00DF2925" w:rsidP="002B0225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color w:val="000000"/>
              </w:rPr>
            </w:pPr>
            <w:r w:rsidRPr="00DF2925">
              <w:rPr>
                <w:color w:val="000000"/>
              </w:rPr>
              <w:t xml:space="preserve">здійснювати перевірку правопису </w:t>
            </w:r>
          </w:p>
          <w:p w:rsidR="00DF2925" w:rsidRPr="00DF2925" w:rsidRDefault="00DF2925" w:rsidP="002B0225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DF2925">
              <w:rPr>
                <w:color w:val="000000"/>
              </w:rPr>
              <w:t xml:space="preserve">форматувати текст </w:t>
            </w:r>
          </w:p>
          <w:p w:rsidR="00DF2925" w:rsidRPr="00DF2925" w:rsidRDefault="00DF2925" w:rsidP="002B0225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DF2925">
              <w:rPr>
                <w:color w:val="000000"/>
              </w:rPr>
              <w:t>зберігати текстовий файл</w:t>
            </w:r>
          </w:p>
        </w:tc>
        <w:tc>
          <w:tcPr>
            <w:tcW w:w="1099" w:type="dxa"/>
          </w:tcPr>
          <w:p w:rsidR="00DF2925" w:rsidRPr="00DF2925" w:rsidRDefault="00DF2925" w:rsidP="002B0225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b/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 xml:space="preserve">Комплексна практична робота 1. </w:t>
            </w:r>
            <w:r w:rsidRPr="00DF2925">
              <w:rPr>
                <w:sz w:val="22"/>
                <w:szCs w:val="22"/>
              </w:rPr>
              <w:t>Текстовий редактор.</w:t>
            </w:r>
          </w:p>
        </w:tc>
        <w:tc>
          <w:tcPr>
            <w:tcW w:w="4883" w:type="dxa"/>
          </w:tcPr>
          <w:p w:rsidR="00DF2925" w:rsidRPr="00DF2925" w:rsidRDefault="00DF2925" w:rsidP="00243448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  <w:r w:rsidRPr="00DF2925">
              <w:rPr>
                <w:b/>
                <w:i/>
                <w:color w:val="000000"/>
              </w:rPr>
              <w:t>уміє:</w:t>
            </w:r>
          </w:p>
          <w:p w:rsidR="00DF2925" w:rsidRPr="00DF2925" w:rsidRDefault="00DF2925" w:rsidP="00243448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DF2925">
              <w:rPr>
                <w:color w:val="000000"/>
              </w:rPr>
              <w:t>виконувати індивідуальну комплексну роботу з текстом</w:t>
            </w:r>
          </w:p>
        </w:tc>
        <w:tc>
          <w:tcPr>
            <w:tcW w:w="1099" w:type="dxa"/>
          </w:tcPr>
          <w:p w:rsidR="00DF2925" w:rsidRPr="00DF2925" w:rsidRDefault="00DF2925" w:rsidP="00243448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</w:rPr>
            </w:pPr>
          </w:p>
        </w:tc>
      </w:tr>
      <w:tr w:rsidR="00DF2925" w:rsidRPr="00DF2925" w:rsidTr="0098158E">
        <w:tc>
          <w:tcPr>
            <w:tcW w:w="9571" w:type="dxa"/>
            <w:gridSpan w:val="4"/>
          </w:tcPr>
          <w:p w:rsidR="00DF2925" w:rsidRPr="00DF2925" w:rsidRDefault="00DF2925" w:rsidP="00E60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  <w:sz w:val="22"/>
                <w:szCs w:val="22"/>
              </w:rPr>
              <w:t>Тема 4. Опрацювання зображень (4 годин)</w:t>
            </w: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12" w:type="dxa"/>
          </w:tcPr>
          <w:p w:rsidR="00DF2925" w:rsidRPr="00DF2925" w:rsidRDefault="00DF2925" w:rsidP="00293371">
            <w:pPr>
              <w:shd w:val="clear" w:color="auto" w:fill="FFFFFF"/>
              <w:rPr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>Поняття комп’ютерної графіки.</w:t>
            </w:r>
            <w:r w:rsidRPr="00DF2925">
              <w:rPr>
                <w:sz w:val="22"/>
                <w:szCs w:val="22"/>
              </w:rPr>
              <w:t xml:space="preserve"> Поняття графічного редактора, його призначення</w:t>
            </w:r>
          </w:p>
          <w:p w:rsidR="00DF2925" w:rsidRPr="00DF2925" w:rsidRDefault="00DF2925" w:rsidP="00293371">
            <w:pPr>
              <w:shd w:val="clear" w:color="auto" w:fill="FFFFFF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Середовище растрового графічного редактора. Відкривання збережених зображень у графічному редакторі</w:t>
            </w:r>
          </w:p>
        </w:tc>
        <w:tc>
          <w:tcPr>
            <w:tcW w:w="4883" w:type="dxa"/>
          </w:tcPr>
          <w:p w:rsidR="00DF2925" w:rsidRPr="00DF2925" w:rsidRDefault="00DF2925" w:rsidP="00E94647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 xml:space="preserve">пояснює призначення: 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1"/>
              </w:numPr>
              <w:snapToGrid w:val="0"/>
              <w:ind w:left="647" w:hanging="284"/>
              <w:rPr>
                <w:b/>
                <w:i/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графічного редактора</w:t>
            </w:r>
            <w:r w:rsidRPr="00DF2925">
              <w:rPr>
                <w:b/>
                <w:i/>
                <w:sz w:val="22"/>
                <w:szCs w:val="22"/>
              </w:rPr>
              <w:t xml:space="preserve">; </w:t>
            </w:r>
          </w:p>
          <w:p w:rsidR="00DF2925" w:rsidRPr="00DF2925" w:rsidRDefault="00DF2925" w:rsidP="00E94647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>описує: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1"/>
              </w:numPr>
              <w:snapToGrid w:val="0"/>
              <w:ind w:left="647" w:hanging="284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складові середовища растрового графічного редактора (робоче поле, інструменти роботи з графічними об’єктами, інструменти роботи з зображеннями);</w:t>
            </w:r>
          </w:p>
          <w:p w:rsidR="00DF2925" w:rsidRPr="00DF2925" w:rsidRDefault="00DF2925" w:rsidP="00E94647">
            <w:p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i/>
                <w:sz w:val="22"/>
                <w:szCs w:val="22"/>
              </w:rPr>
              <w:t>уміє: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1"/>
              </w:numPr>
              <w:snapToGrid w:val="0"/>
              <w:ind w:left="647" w:hanging="284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 xml:space="preserve">відкривати, зображення в середовищі графічного редактора </w:t>
            </w:r>
          </w:p>
        </w:tc>
        <w:tc>
          <w:tcPr>
            <w:tcW w:w="1099" w:type="dxa"/>
          </w:tcPr>
          <w:p w:rsidR="00DF2925" w:rsidRPr="00DF2925" w:rsidRDefault="00DF2925" w:rsidP="00E94647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712" w:type="dxa"/>
          </w:tcPr>
          <w:p w:rsidR="00DF2925" w:rsidRPr="00DF2925" w:rsidRDefault="00DF2925" w:rsidP="00293371">
            <w:pPr>
              <w:shd w:val="clear" w:color="auto" w:fill="FFFFFF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Графічні об’єкти та їх властивості. Інструменти для створення графічних об’єктів</w:t>
            </w:r>
          </w:p>
          <w:p w:rsidR="00DF2925" w:rsidRPr="00DF2925" w:rsidRDefault="00DF2925" w:rsidP="007B5A7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описує: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left="647" w:hanging="284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складові середовища растрового графічного редактора (робоче поле, інструменти роботи з графічними об’єктами, інструменти роботи з зображеннями);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left="647" w:hanging="284"/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призначення й спосіб використання основних інструментів для створення графічних об’єктів в середовищі графічного редактора;</w:t>
            </w:r>
          </w:p>
          <w:p w:rsidR="00DF2925" w:rsidRPr="00DF2925" w:rsidRDefault="00DF2925" w:rsidP="0029337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уміє: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 xml:space="preserve">змінювати значення властивостей графічних об’єктів в середовищі графічного редактора; 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lastRenderedPageBreak/>
              <w:t>використовує: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середовища графічного редактора для створення та зміни зображень за власним задумом;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малювання прямих і кривих ліній;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малювання геометричних фігур;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заливання замкнених частин зображень</w:t>
            </w:r>
          </w:p>
        </w:tc>
        <w:tc>
          <w:tcPr>
            <w:tcW w:w="1099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712" w:type="dxa"/>
          </w:tcPr>
          <w:p w:rsidR="00DF2925" w:rsidRPr="00DF2925" w:rsidRDefault="00DF2925" w:rsidP="00BC2F76">
            <w:pPr>
              <w:shd w:val="clear" w:color="auto" w:fill="FFFFFF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Інструменти для створення графічних об’єктів. Палітра кольорів. Діалогові вікна, їх об’єкти. Інформаційні вікна.</w:t>
            </w:r>
          </w:p>
          <w:p w:rsidR="00DF2925" w:rsidRPr="00DF2925" w:rsidRDefault="00DF2925" w:rsidP="0029337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описує: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складові середовища растрового графічного редактора (робоче поле, інструменти роботи з графічними об’єктами, інструменти роботи з зображеннями);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призначення й спосіб використання основних інструментів для створення графічних об’єктів в середовищі графічного редактора;</w:t>
            </w:r>
          </w:p>
          <w:p w:rsidR="00DF2925" w:rsidRPr="00DF2925" w:rsidRDefault="00DF2925" w:rsidP="0029337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уміє: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обирати колір малювання та колір фону на палітрі кольорів;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переміщувати, копіювати, обертати, зафарбовувати й вилучати виділені частини  зображення;</w:t>
            </w:r>
          </w:p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використовує: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середовища графічного редактора для створення та зміни зображень за власним задумом;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малювання прямих і кривих ліній;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малювання геометричних фігур;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0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інструменти для заливання замкнених частин зображень</w:t>
            </w:r>
          </w:p>
        </w:tc>
        <w:tc>
          <w:tcPr>
            <w:tcW w:w="1099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12" w:type="dxa"/>
          </w:tcPr>
          <w:p w:rsidR="00DF2925" w:rsidRPr="00DF2925" w:rsidRDefault="00DF2925" w:rsidP="00293371">
            <w:pPr>
              <w:shd w:val="clear" w:color="auto" w:fill="FFFFFF"/>
              <w:rPr>
                <w:sz w:val="22"/>
                <w:szCs w:val="22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Створення й редагування малюнка.  Дії над малюнком як об’єктом. Дії з фрагментом малюнка. </w:t>
            </w:r>
            <w:r w:rsidRPr="00DF2925">
              <w:rPr>
                <w:sz w:val="22"/>
                <w:szCs w:val="22"/>
              </w:rPr>
              <w:t>Збереження зображень</w:t>
            </w:r>
          </w:p>
        </w:tc>
        <w:tc>
          <w:tcPr>
            <w:tcW w:w="4883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описує: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послідовність дій для створення графічного зображення в середовищі визначеного графічного редактора;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складові середовища растрового графічного редактора (робоче поле, інструменти роботи з графічними об’єктами, інструменти роботи з зображеннями);</w:t>
            </w:r>
          </w:p>
          <w:p w:rsidR="00DF2925" w:rsidRPr="00DF2925" w:rsidRDefault="00DF2925" w:rsidP="0029337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b/>
                <w:i/>
                <w:color w:val="000000"/>
                <w:sz w:val="22"/>
                <w:szCs w:val="22"/>
              </w:rPr>
              <w:t>уміє: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/>
                <w:color w:val="000000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створювати, відкривати, змінювати й зберігати зображення в середовищі графічного редактора</w:t>
            </w:r>
          </w:p>
        </w:tc>
        <w:tc>
          <w:tcPr>
            <w:tcW w:w="1099" w:type="dxa"/>
          </w:tcPr>
          <w:p w:rsidR="00DF2925" w:rsidRPr="00DF2925" w:rsidRDefault="00DF2925" w:rsidP="00293371">
            <w:pPr>
              <w:ind w:firstLine="34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6D549F">
        <w:tc>
          <w:tcPr>
            <w:tcW w:w="9571" w:type="dxa"/>
            <w:gridSpan w:val="4"/>
          </w:tcPr>
          <w:p w:rsidR="00DF2925" w:rsidRPr="00DF2925" w:rsidRDefault="00DF2925" w:rsidP="00E60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  <w:sz w:val="22"/>
                <w:szCs w:val="22"/>
              </w:rPr>
              <w:t>Тема 5. Алгоритмізація і програмування (початковий рівень)   (7 годин)</w:t>
            </w: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12" w:type="dxa"/>
          </w:tcPr>
          <w:p w:rsidR="00DF2925" w:rsidRPr="00DF2925" w:rsidRDefault="00DF2925" w:rsidP="00410A67">
            <w:pPr>
              <w:rPr>
                <w:rFonts w:eastAsia="Calibri"/>
                <w:b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Поняття алгоритму. Виконавець алгоритмів.</w:t>
            </w:r>
          </w:p>
        </w:tc>
        <w:tc>
          <w:tcPr>
            <w:tcW w:w="4883" w:type="dxa"/>
          </w:tcPr>
          <w:p w:rsidR="00DF2925" w:rsidRPr="00DF2925" w:rsidRDefault="00DF2925" w:rsidP="009C513E">
            <w:pPr>
              <w:pStyle w:val="4"/>
              <w:tabs>
                <w:tab w:val="left" w:pos="0"/>
              </w:tabs>
              <w:ind w:left="0"/>
              <w:rPr>
                <w:rFonts w:ascii="Times New Roman" w:hAnsi="Times New Roman"/>
                <w:b/>
                <w:i/>
              </w:rPr>
            </w:pPr>
            <w:r w:rsidRPr="00DF2925">
              <w:rPr>
                <w:rFonts w:ascii="Times New Roman" w:hAnsi="Times New Roman"/>
                <w:b/>
                <w:i/>
                <w:lang w:val="uk-UA"/>
              </w:rPr>
              <w:t xml:space="preserve">розуміє </w:t>
            </w:r>
            <w:r w:rsidRPr="00DF2925">
              <w:rPr>
                <w:rFonts w:ascii="Times New Roman" w:hAnsi="Times New Roman"/>
                <w:b/>
                <w:i/>
              </w:rPr>
              <w:t>:</w:t>
            </w:r>
          </w:p>
          <w:p w:rsidR="00DF2925" w:rsidRPr="00DF2925" w:rsidRDefault="00DF2925" w:rsidP="00264797">
            <w:pPr>
              <w:pStyle w:val="4"/>
              <w:numPr>
                <w:ilvl w:val="0"/>
                <w:numId w:val="22"/>
              </w:numPr>
              <w:tabs>
                <w:tab w:val="left" w:pos="0"/>
              </w:tabs>
              <w:rPr>
                <w:rFonts w:ascii="Times New Roman" w:hAnsi="Times New Roman"/>
                <w:lang w:val="uk-UA"/>
              </w:rPr>
            </w:pPr>
            <w:r w:rsidRPr="00DF2925">
              <w:rPr>
                <w:rFonts w:ascii="Times New Roman" w:hAnsi="Times New Roman"/>
                <w:lang w:val="uk-UA"/>
              </w:rPr>
              <w:t>поняття алгоритму та виконавця алгоритму</w:t>
            </w:r>
          </w:p>
        </w:tc>
        <w:tc>
          <w:tcPr>
            <w:tcW w:w="1099" w:type="dxa"/>
          </w:tcPr>
          <w:p w:rsidR="00DF2925" w:rsidRPr="00DF2925" w:rsidRDefault="00DF2925" w:rsidP="009C513E">
            <w:pPr>
              <w:pStyle w:val="4"/>
              <w:tabs>
                <w:tab w:val="left" w:pos="0"/>
              </w:tabs>
              <w:ind w:left="0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12" w:type="dxa"/>
          </w:tcPr>
          <w:p w:rsidR="00DF2925" w:rsidRPr="00DF2925" w:rsidRDefault="00DF2925" w:rsidP="00410A67">
            <w:pPr>
              <w:rPr>
                <w:rFonts w:eastAsia="Calibri"/>
                <w:b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Форми запису алгоритмів. Найпростіші лінійні алгоритми та алгоритми з 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lastRenderedPageBreak/>
              <w:t>повторенням.</w:t>
            </w:r>
          </w:p>
        </w:tc>
        <w:tc>
          <w:tcPr>
            <w:tcW w:w="4883" w:type="dxa"/>
          </w:tcPr>
          <w:p w:rsidR="00DF2925" w:rsidRPr="00DF2925" w:rsidRDefault="00DF2925" w:rsidP="009C513E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lastRenderedPageBreak/>
              <w:t>р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озумі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22"/>
              </w:num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поняття алгоритму та виконавця алгоритму</w:t>
            </w:r>
          </w:p>
          <w:p w:rsidR="00DF2925" w:rsidRPr="00DF2925" w:rsidRDefault="00DF2925" w:rsidP="009C513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lastRenderedPageBreak/>
              <w:t>знає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основні конструкції</w:t>
            </w:r>
            <w:r w:rsidRPr="00DF2925">
              <w:rPr>
                <w:color w:val="000000"/>
                <w:sz w:val="22"/>
                <w:szCs w:val="22"/>
              </w:rPr>
              <w:t xml:space="preserve"> для створення алгоритмів</w:t>
            </w:r>
          </w:p>
          <w:p w:rsidR="00DF2925" w:rsidRPr="00DF2925" w:rsidRDefault="00DF2925" w:rsidP="009C513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22"/>
              </w:numPr>
              <w:rPr>
                <w:rFonts w:eastAsia="Calibri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самостійно створювати</w:t>
            </w:r>
            <w:r w:rsidRPr="00DF2925">
              <w:rPr>
                <w:rFonts w:eastAsia="Calibri"/>
                <w:sz w:val="22"/>
                <w:szCs w:val="22"/>
              </w:rPr>
              <w:t xml:space="preserve"> найпростіші алгоритми</w:t>
            </w:r>
          </w:p>
        </w:tc>
        <w:tc>
          <w:tcPr>
            <w:tcW w:w="1099" w:type="dxa"/>
          </w:tcPr>
          <w:p w:rsidR="00DF2925" w:rsidRPr="00DF2925" w:rsidRDefault="00DF2925" w:rsidP="009C513E">
            <w:pPr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712" w:type="dxa"/>
          </w:tcPr>
          <w:p w:rsidR="00DF2925" w:rsidRPr="00DF2925" w:rsidRDefault="00DF2925" w:rsidP="00410A67">
            <w:pPr>
              <w:rPr>
                <w:rFonts w:eastAsia="Calibri"/>
                <w:b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Алгоритм та програма. Програмування. Середовище для програмування, призначення й основні можливості середовища програмування.</w:t>
            </w:r>
          </w:p>
        </w:tc>
        <w:tc>
          <w:tcPr>
            <w:tcW w:w="4883" w:type="dxa"/>
          </w:tcPr>
          <w:p w:rsidR="00DF2925" w:rsidRPr="00DF2925" w:rsidRDefault="00DF2925" w:rsidP="00E9464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р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озумі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поняття а</w:t>
            </w:r>
            <w:r w:rsidRPr="00DF2925">
              <w:rPr>
                <w:color w:val="000000"/>
                <w:sz w:val="22"/>
                <w:szCs w:val="22"/>
              </w:rPr>
              <w:t>лгоритму та виконавця алгоритму</w:t>
            </w:r>
          </w:p>
          <w:p w:rsidR="00DF2925" w:rsidRPr="00DF2925" w:rsidRDefault="00DF2925" w:rsidP="009C513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знає</w:t>
            </w:r>
            <w:r w:rsidRPr="00DF2925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DF2925" w:rsidRPr="00DF2925" w:rsidRDefault="00DF2925" w:rsidP="00264797">
            <w:pPr>
              <w:pStyle w:val="a4"/>
              <w:numPr>
                <w:ilvl w:val="0"/>
                <w:numId w:val="22"/>
              </w:numPr>
              <w:tabs>
                <w:tab w:val="num" w:pos="-10"/>
              </w:tabs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призначення та основні можливості навчальної системи програмування</w:t>
            </w:r>
          </w:p>
          <w:p w:rsidR="00DF2925" w:rsidRPr="00DF2925" w:rsidRDefault="00DF2925" w:rsidP="009C513E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пояснює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47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різницю між алгоритмом та програмою</w:t>
            </w:r>
          </w:p>
        </w:tc>
        <w:tc>
          <w:tcPr>
            <w:tcW w:w="1099" w:type="dxa"/>
          </w:tcPr>
          <w:p w:rsidR="00DF2925" w:rsidRPr="00DF2925" w:rsidRDefault="00DF2925" w:rsidP="00E9464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rFonts w:eastAsia="Calibri"/>
                <w:sz w:val="22"/>
                <w:szCs w:val="22"/>
              </w:rPr>
            </w:pPr>
            <w:r w:rsidRPr="00DF2925">
              <w:rPr>
                <w:rFonts w:eastAsia="Calibri"/>
                <w:i/>
                <w:sz w:val="22"/>
                <w:szCs w:val="22"/>
              </w:rPr>
              <w:t>Практична робота</w:t>
            </w:r>
            <w:r w:rsidRPr="00DF2925">
              <w:rPr>
                <w:rFonts w:eastAsia="Calibri"/>
                <w:sz w:val="22"/>
                <w:szCs w:val="22"/>
              </w:rPr>
              <w:t xml:space="preserve"> 4. Робота в середовищі програмування</w:t>
            </w:r>
          </w:p>
        </w:tc>
        <w:tc>
          <w:tcPr>
            <w:tcW w:w="4883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з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на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9495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призначення та основні можливості </w:t>
            </w:r>
            <w:proofErr w:type="spellStart"/>
            <w:r w:rsidRPr="00DF2925">
              <w:rPr>
                <w:rFonts w:eastAsia="Calibri"/>
                <w:color w:val="000000"/>
                <w:sz w:val="22"/>
                <w:szCs w:val="22"/>
              </w:rPr>
              <w:t>навчально</w:t>
            </w:r>
            <w:proofErr w:type="spellEnd"/>
            <w:r w:rsidRPr="00DF2925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925">
              <w:rPr>
                <w:color w:val="000000"/>
                <w:sz w:val="22"/>
                <w:szCs w:val="22"/>
                <w:lang w:val="ru-RU"/>
              </w:rPr>
              <w:t>середовища</w:t>
            </w:r>
            <w:proofErr w:type="spell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програмування</w:t>
            </w:r>
          </w:p>
        </w:tc>
        <w:tc>
          <w:tcPr>
            <w:tcW w:w="1099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712" w:type="dxa"/>
          </w:tcPr>
          <w:p w:rsidR="00DF2925" w:rsidRPr="00DF2925" w:rsidRDefault="00DF2925" w:rsidP="0029495B">
            <w:pPr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DF2925">
              <w:rPr>
                <w:color w:val="000000"/>
                <w:sz w:val="22"/>
                <w:szCs w:val="22"/>
              </w:rPr>
              <w:t xml:space="preserve">Складання найпростіших </w:t>
            </w:r>
            <w:r w:rsidRPr="00DF292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DF2925">
              <w:rPr>
                <w:color w:val="000000"/>
                <w:sz w:val="22"/>
                <w:szCs w:val="22"/>
              </w:rPr>
              <w:t>програм</w:t>
            </w:r>
            <w:r w:rsidRPr="00DF2925">
              <w:rPr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DF2925">
              <w:rPr>
                <w:color w:val="000000"/>
                <w:sz w:val="22"/>
                <w:szCs w:val="22"/>
                <w:lang w:val="ru-RU"/>
              </w:rPr>
              <w:t>середовищі</w:t>
            </w:r>
            <w:proofErr w:type="spell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програмування</w:t>
            </w:r>
          </w:p>
        </w:tc>
        <w:tc>
          <w:tcPr>
            <w:tcW w:w="4883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з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на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основні конструкції</w:t>
            </w:r>
            <w:r w:rsidRPr="00DF2925">
              <w:rPr>
                <w:color w:val="000000"/>
                <w:sz w:val="22"/>
                <w:szCs w:val="22"/>
              </w:rPr>
              <w:t xml:space="preserve"> для створення 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програм у </w:t>
            </w:r>
            <w:r w:rsidRPr="00DF2925">
              <w:rPr>
                <w:color w:val="000000"/>
                <w:sz w:val="22"/>
                <w:szCs w:val="22"/>
              </w:rPr>
              <w:t>середовищі програмування</w:t>
            </w:r>
          </w:p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9495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самостійно створювати найпростіші </w:t>
            </w:r>
            <w:r w:rsidRPr="00DF2925">
              <w:rPr>
                <w:color w:val="000000"/>
                <w:sz w:val="22"/>
                <w:szCs w:val="22"/>
              </w:rPr>
              <w:t>програми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у середовищі</w:t>
            </w:r>
            <w:r w:rsidRPr="00DF2925">
              <w:rPr>
                <w:color w:val="000000"/>
                <w:sz w:val="22"/>
                <w:szCs w:val="22"/>
              </w:rPr>
              <w:t xml:space="preserve"> програмування</w:t>
            </w:r>
          </w:p>
        </w:tc>
        <w:tc>
          <w:tcPr>
            <w:tcW w:w="1099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712" w:type="dxa"/>
          </w:tcPr>
          <w:p w:rsidR="00DF2925" w:rsidRPr="00DF2925" w:rsidRDefault="00DF2925" w:rsidP="0029495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Складання найпростіших програм </w:t>
            </w:r>
            <w:r w:rsidRPr="00DF2925">
              <w:rPr>
                <w:color w:val="000000"/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DF2925">
              <w:rPr>
                <w:color w:val="000000"/>
                <w:sz w:val="22"/>
                <w:szCs w:val="22"/>
                <w:lang w:val="ru-RU"/>
              </w:rPr>
              <w:t>середовищі</w:t>
            </w:r>
            <w:proofErr w:type="spell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програмування</w:t>
            </w:r>
          </w:p>
        </w:tc>
        <w:tc>
          <w:tcPr>
            <w:tcW w:w="4883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з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на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9495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основні конструкції</w:t>
            </w:r>
            <w:r w:rsidRPr="00DF2925">
              <w:rPr>
                <w:color w:val="000000"/>
                <w:sz w:val="22"/>
                <w:szCs w:val="22"/>
              </w:rPr>
              <w:t xml:space="preserve"> для створення 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програм у </w:t>
            </w:r>
            <w:r w:rsidRPr="00DF2925">
              <w:rPr>
                <w:color w:val="000000"/>
                <w:sz w:val="22"/>
                <w:szCs w:val="22"/>
              </w:rPr>
              <w:t>середовищі програмування</w:t>
            </w:r>
          </w:p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самостійно створювати найпростіші </w:t>
            </w:r>
            <w:r w:rsidRPr="00DF2925">
              <w:rPr>
                <w:color w:val="000000"/>
                <w:sz w:val="22"/>
                <w:szCs w:val="22"/>
              </w:rPr>
              <w:t>програми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у середовищі</w:t>
            </w:r>
            <w:r w:rsidRPr="00DF2925">
              <w:rPr>
                <w:color w:val="000000"/>
                <w:sz w:val="22"/>
                <w:szCs w:val="22"/>
              </w:rPr>
              <w:t xml:space="preserve"> програмування</w:t>
            </w:r>
          </w:p>
        </w:tc>
        <w:tc>
          <w:tcPr>
            <w:tcW w:w="1099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i/>
                <w:sz w:val="22"/>
                <w:szCs w:val="22"/>
              </w:rPr>
              <w:t>Практична робота</w:t>
            </w:r>
            <w:r w:rsidRPr="00DF2925">
              <w:rPr>
                <w:rFonts w:eastAsia="Calibri"/>
                <w:sz w:val="22"/>
                <w:szCs w:val="22"/>
              </w:rPr>
              <w:t xml:space="preserve"> 5. 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>Складання найпростіших програм</w:t>
            </w:r>
          </w:p>
        </w:tc>
        <w:tc>
          <w:tcPr>
            <w:tcW w:w="4883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з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на</w:t>
            </w:r>
            <w:proofErr w:type="gramStart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основні конструкції для створення програм у навчальному середовищі програмув</w:t>
            </w:r>
            <w:r w:rsidRPr="00DF2925">
              <w:rPr>
                <w:color w:val="000000"/>
                <w:sz w:val="22"/>
                <w:szCs w:val="22"/>
              </w:rPr>
              <w:t>ання</w:t>
            </w:r>
          </w:p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2"/>
                <w:szCs w:val="22"/>
                <w:lang w:val="ru-RU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6479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rPr>
                <w:rFonts w:eastAsia="Calibri"/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самостійно створювати найпростіші програми у визначеному навчальному середовищі</w:t>
            </w:r>
          </w:p>
        </w:tc>
        <w:tc>
          <w:tcPr>
            <w:tcW w:w="1099" w:type="dxa"/>
          </w:tcPr>
          <w:p w:rsidR="00DF2925" w:rsidRPr="00DF2925" w:rsidRDefault="00DF2925" w:rsidP="00264797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472" w:type="dxa"/>
            <w:gridSpan w:val="3"/>
          </w:tcPr>
          <w:p w:rsidR="00DF2925" w:rsidRPr="00DF2925" w:rsidRDefault="00DF2925" w:rsidP="0024344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F2925">
              <w:rPr>
                <w:b/>
                <w:bCs/>
                <w:color w:val="000000"/>
              </w:rPr>
              <w:t xml:space="preserve">Тема 6. </w:t>
            </w:r>
            <w:r w:rsidRPr="00DF2925">
              <w:rPr>
                <w:b/>
                <w:bCs/>
                <w:color w:val="000000"/>
              </w:rPr>
              <w:t>Виконання індивідуального проекту</w:t>
            </w:r>
            <w:r w:rsidRPr="00DF2925">
              <w:rPr>
                <w:b/>
                <w:bCs/>
                <w:color w:val="000000"/>
                <w:sz w:val="22"/>
                <w:szCs w:val="22"/>
              </w:rPr>
              <w:t xml:space="preserve">   (5 годин)</w:t>
            </w:r>
          </w:p>
        </w:tc>
        <w:tc>
          <w:tcPr>
            <w:tcW w:w="1099" w:type="dxa"/>
          </w:tcPr>
          <w:p w:rsidR="00DF2925" w:rsidRPr="00DF2925" w:rsidRDefault="00DF2925" w:rsidP="00243448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055D02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12" w:type="dxa"/>
          </w:tcPr>
          <w:p w:rsidR="00DF2925" w:rsidRPr="00DF2925" w:rsidRDefault="00DF2925" w:rsidP="00243448">
            <w:pPr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Проект. Індивідуальний проект. Етапи проекту. Вибір теми проекту</w:t>
            </w:r>
          </w:p>
        </w:tc>
        <w:tc>
          <w:tcPr>
            <w:tcW w:w="4883" w:type="dxa"/>
          </w:tcPr>
          <w:p w:rsidR="00DF2925" w:rsidRPr="00DF2925" w:rsidRDefault="00DF2925" w:rsidP="00243448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опису</w:t>
            </w:r>
            <w:proofErr w:type="gramStart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є</w:t>
            </w:r>
            <w:proofErr w:type="spellEnd"/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43448">
            <w:pPr>
              <w:pStyle w:val="a4"/>
              <w:numPr>
                <w:ilvl w:val="0"/>
                <w:numId w:val="22"/>
              </w:num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поняття проекту</w:t>
            </w:r>
          </w:p>
          <w:p w:rsidR="00DF2925" w:rsidRPr="00DF2925" w:rsidRDefault="00DF2925" w:rsidP="00243448">
            <w:pPr>
              <w:pStyle w:val="a4"/>
              <w:numPr>
                <w:ilvl w:val="0"/>
                <w:numId w:val="22"/>
              </w:num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поняття індивідуального проекту</w:t>
            </w:r>
          </w:p>
          <w:p w:rsidR="00DF2925" w:rsidRPr="00DF2925" w:rsidRDefault="00DF2925" w:rsidP="0024344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знає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43448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етапи проекту</w:t>
            </w:r>
          </w:p>
          <w:p w:rsidR="00DF2925" w:rsidRPr="00DF2925" w:rsidRDefault="00DF2925" w:rsidP="0024344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243448">
            <w:pPr>
              <w:pStyle w:val="a4"/>
              <w:numPr>
                <w:ilvl w:val="0"/>
                <w:numId w:val="22"/>
              </w:numPr>
              <w:rPr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вибрати тему проекту</w:t>
            </w:r>
          </w:p>
        </w:tc>
        <w:tc>
          <w:tcPr>
            <w:tcW w:w="1099" w:type="dxa"/>
          </w:tcPr>
          <w:p w:rsidR="00DF2925" w:rsidRPr="00DF2925" w:rsidRDefault="00DF2925" w:rsidP="00243448">
            <w:pPr>
              <w:rPr>
                <w:b/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055D02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712" w:type="dxa"/>
          </w:tcPr>
          <w:p w:rsidR="00DF2925" w:rsidRPr="00DF2925" w:rsidRDefault="00DF2925" w:rsidP="00243448">
            <w:pPr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Розробка індивідуального проекту. План реалізації проекту. Збір матеріалів до проекту.</w:t>
            </w:r>
          </w:p>
        </w:tc>
        <w:tc>
          <w:tcPr>
            <w:tcW w:w="4883" w:type="dxa"/>
          </w:tcPr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описує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мету проекту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завдання проекту</w:t>
            </w:r>
          </w:p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suppressAutoHyphens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підібрати матеріали до проекту</w:t>
            </w:r>
          </w:p>
          <w:p w:rsidR="00DF2925" w:rsidRPr="00DF2925" w:rsidRDefault="00DF2925" w:rsidP="008D32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47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розробити план реалізації проекту</w:t>
            </w:r>
          </w:p>
        </w:tc>
        <w:tc>
          <w:tcPr>
            <w:tcW w:w="1099" w:type="dxa"/>
          </w:tcPr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055D02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>Комплексна практична робота</w:t>
            </w:r>
            <w:r w:rsidRPr="00DF2925">
              <w:rPr>
                <w:rFonts w:eastAsia="Calibri"/>
                <w:sz w:val="22"/>
                <w:szCs w:val="22"/>
              </w:rPr>
              <w:t xml:space="preserve"> 2. </w:t>
            </w:r>
            <w:r w:rsidRPr="00DF2925">
              <w:rPr>
                <w:sz w:val="22"/>
                <w:szCs w:val="22"/>
              </w:rPr>
              <w:t>Індивідуальна робота учня над проектом</w:t>
            </w:r>
          </w:p>
        </w:tc>
        <w:tc>
          <w:tcPr>
            <w:tcW w:w="4883" w:type="dxa"/>
          </w:tcPr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знає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комп’ютерні програми які використовуються у</w:t>
            </w:r>
          </w:p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дотримується :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7"/>
              </w:num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lastRenderedPageBreak/>
              <w:t>плану реалізації проекту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5"/>
              </w:num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виконувати поставлені завдання</w:t>
            </w:r>
          </w:p>
        </w:tc>
        <w:tc>
          <w:tcPr>
            <w:tcW w:w="1099" w:type="dxa"/>
          </w:tcPr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055D02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sz w:val="22"/>
                <w:szCs w:val="22"/>
              </w:rPr>
            </w:pPr>
            <w:r w:rsidRPr="00DF2925">
              <w:rPr>
                <w:i/>
                <w:sz w:val="22"/>
                <w:szCs w:val="22"/>
              </w:rPr>
              <w:t>Комплексна практична робота</w:t>
            </w:r>
            <w:r w:rsidRPr="00DF2925">
              <w:rPr>
                <w:rFonts w:eastAsia="Calibri"/>
                <w:sz w:val="22"/>
                <w:szCs w:val="22"/>
              </w:rPr>
              <w:t xml:space="preserve"> 3. </w:t>
            </w:r>
            <w:r w:rsidRPr="00DF2925">
              <w:rPr>
                <w:sz w:val="22"/>
                <w:szCs w:val="22"/>
              </w:rPr>
              <w:t>Індивідуальна робота учня над проектом</w:t>
            </w:r>
          </w:p>
        </w:tc>
        <w:tc>
          <w:tcPr>
            <w:tcW w:w="4883" w:type="dxa"/>
          </w:tcPr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знає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2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комп’ютерні програми які використовуються у</w:t>
            </w:r>
          </w:p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дотримується :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7"/>
              </w:num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плану реалізації проекту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"/>
              </w:numPr>
              <w:snapToGrid w:val="0"/>
              <w:rPr>
                <w:b/>
                <w:i/>
                <w:sz w:val="22"/>
                <w:szCs w:val="22"/>
              </w:rPr>
            </w:pPr>
            <w:r w:rsidRPr="00DF2925">
              <w:rPr>
                <w:rFonts w:eastAsia="Calibri"/>
                <w:color w:val="000000"/>
                <w:sz w:val="22"/>
                <w:szCs w:val="22"/>
              </w:rPr>
              <w:t>виконувати поставлені завдання</w:t>
            </w:r>
          </w:p>
        </w:tc>
        <w:tc>
          <w:tcPr>
            <w:tcW w:w="1099" w:type="dxa"/>
          </w:tcPr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712" w:type="dxa"/>
          </w:tcPr>
          <w:p w:rsidR="00DF2925" w:rsidRPr="00DF2925" w:rsidRDefault="00DF2925" w:rsidP="008D3215">
            <w:pPr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Захист індивідуального проекту за курс інформатики  5 клас</w:t>
            </w:r>
          </w:p>
        </w:tc>
        <w:tc>
          <w:tcPr>
            <w:tcW w:w="4883" w:type="dxa"/>
          </w:tcPr>
          <w:p w:rsidR="00DF2925" w:rsidRPr="00DF2925" w:rsidRDefault="00DF2925" w:rsidP="008D321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>уміє</w:t>
            </w:r>
            <w:r w:rsidRPr="00DF2925">
              <w:rPr>
                <w:b/>
                <w:i/>
                <w:color w:val="000000"/>
                <w:sz w:val="22"/>
                <w:szCs w:val="22"/>
                <w:lang w:val="ru-RU"/>
              </w:rPr>
              <w:t>:</w:t>
            </w:r>
            <w:r w:rsidRPr="00DF2925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F2925" w:rsidRPr="00DF2925" w:rsidRDefault="00DF2925" w:rsidP="008D3215">
            <w:pPr>
              <w:pStyle w:val="a4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підготуватися і здійснити захист індивідуального проекту</w:t>
            </w:r>
          </w:p>
        </w:tc>
        <w:tc>
          <w:tcPr>
            <w:tcW w:w="1099" w:type="dxa"/>
          </w:tcPr>
          <w:p w:rsidR="00DF2925" w:rsidRPr="00DF2925" w:rsidRDefault="00DF2925" w:rsidP="008D3215">
            <w:pPr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  <w:r w:rsidRPr="00DF2925">
              <w:rPr>
                <w:b/>
                <w:sz w:val="22"/>
                <w:szCs w:val="22"/>
              </w:rPr>
              <w:t>30―35</w:t>
            </w:r>
          </w:p>
        </w:tc>
        <w:tc>
          <w:tcPr>
            <w:tcW w:w="2712" w:type="dxa"/>
          </w:tcPr>
          <w:p w:rsidR="00DF2925" w:rsidRPr="00DF2925" w:rsidRDefault="00DF2925" w:rsidP="00055D02">
            <w:pPr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 xml:space="preserve">Резерв часу </w:t>
            </w:r>
          </w:p>
        </w:tc>
        <w:tc>
          <w:tcPr>
            <w:tcW w:w="4883" w:type="dxa"/>
          </w:tcPr>
          <w:p w:rsidR="00DF2925" w:rsidRPr="00DF2925" w:rsidRDefault="00DF2925" w:rsidP="00FB0335">
            <w:pPr>
              <w:snapToGrid w:val="0"/>
              <w:rPr>
                <w:sz w:val="22"/>
                <w:szCs w:val="22"/>
              </w:rPr>
            </w:pPr>
            <w:r w:rsidRPr="00DF2925">
              <w:rPr>
                <w:sz w:val="22"/>
                <w:szCs w:val="22"/>
              </w:rPr>
              <w:t>Доопрацювання та узагальнення навчального матеріалу за курс інформатики 5 клас</w:t>
            </w:r>
          </w:p>
        </w:tc>
        <w:tc>
          <w:tcPr>
            <w:tcW w:w="1099" w:type="dxa"/>
          </w:tcPr>
          <w:p w:rsidR="00DF2925" w:rsidRPr="00DF2925" w:rsidRDefault="00DF2925" w:rsidP="00FB0335">
            <w:pPr>
              <w:snapToGrid w:val="0"/>
              <w:rPr>
                <w:sz w:val="22"/>
                <w:szCs w:val="22"/>
              </w:rPr>
            </w:pPr>
          </w:p>
        </w:tc>
      </w:tr>
      <w:tr w:rsidR="00DF2925" w:rsidRPr="00DF2925" w:rsidTr="00DF2925">
        <w:tc>
          <w:tcPr>
            <w:tcW w:w="877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2" w:type="dxa"/>
          </w:tcPr>
          <w:p w:rsidR="00DF2925" w:rsidRPr="00DF2925" w:rsidRDefault="00DF2925" w:rsidP="002933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</w:tcPr>
          <w:p w:rsidR="00DF2925" w:rsidRPr="00DF2925" w:rsidRDefault="00DF2925" w:rsidP="00FB033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99" w:type="dxa"/>
          </w:tcPr>
          <w:p w:rsidR="00DF2925" w:rsidRPr="00DF2925" w:rsidRDefault="00DF2925" w:rsidP="00FB033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</w:tbl>
    <w:p w:rsidR="0068475B" w:rsidRDefault="0068475B" w:rsidP="0068475B">
      <w:pPr>
        <w:jc w:val="center"/>
        <w:rPr>
          <w:b/>
        </w:rPr>
      </w:pPr>
    </w:p>
    <w:p w:rsidR="008B27E4" w:rsidRDefault="008B27E4"/>
    <w:sectPr w:rsidR="008B27E4" w:rsidSect="008B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52805FE"/>
    <w:multiLevelType w:val="hybridMultilevel"/>
    <w:tmpl w:val="3216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715"/>
    <w:multiLevelType w:val="hybridMultilevel"/>
    <w:tmpl w:val="EE4C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5805"/>
    <w:multiLevelType w:val="hybridMultilevel"/>
    <w:tmpl w:val="097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3A2"/>
    <w:multiLevelType w:val="hybridMultilevel"/>
    <w:tmpl w:val="8052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6C1"/>
    <w:multiLevelType w:val="hybridMultilevel"/>
    <w:tmpl w:val="4EA8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704"/>
    <w:multiLevelType w:val="hybridMultilevel"/>
    <w:tmpl w:val="96AC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7A9"/>
    <w:multiLevelType w:val="hybridMultilevel"/>
    <w:tmpl w:val="F9CC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D274E"/>
    <w:multiLevelType w:val="hybridMultilevel"/>
    <w:tmpl w:val="ABF8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B54C6"/>
    <w:multiLevelType w:val="hybridMultilevel"/>
    <w:tmpl w:val="4FAE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7E15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3B3053DC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436C4C43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500062B9"/>
    <w:multiLevelType w:val="hybridMultilevel"/>
    <w:tmpl w:val="1B00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346ED"/>
    <w:multiLevelType w:val="hybridMultilevel"/>
    <w:tmpl w:val="4668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C2F48"/>
    <w:multiLevelType w:val="hybridMultilevel"/>
    <w:tmpl w:val="7B0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91A24"/>
    <w:multiLevelType w:val="hybridMultilevel"/>
    <w:tmpl w:val="18E2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4230B"/>
    <w:multiLevelType w:val="hybridMultilevel"/>
    <w:tmpl w:val="4B4E5A32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8">
    <w:nsid w:val="5DE96E0E"/>
    <w:multiLevelType w:val="hybridMultilevel"/>
    <w:tmpl w:val="11D0D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64AE271E"/>
    <w:multiLevelType w:val="hybridMultilevel"/>
    <w:tmpl w:val="D8A2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281A"/>
    <w:multiLevelType w:val="hybridMultilevel"/>
    <w:tmpl w:val="3C02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03E70"/>
    <w:multiLevelType w:val="hybridMultilevel"/>
    <w:tmpl w:val="8150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E0A8E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3">
    <w:nsid w:val="701523EF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>
    <w:nsid w:val="70996DE8"/>
    <w:multiLevelType w:val="hybridMultilevel"/>
    <w:tmpl w:val="467C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03272"/>
    <w:multiLevelType w:val="hybridMultilevel"/>
    <w:tmpl w:val="013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07AC1"/>
    <w:multiLevelType w:val="multilevel"/>
    <w:tmpl w:val="77A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3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2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5"/>
  </w:num>
  <w:num w:numId="15">
    <w:abstractNumId w:val="21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26"/>
  </w:num>
  <w:num w:numId="25">
    <w:abstractNumId w:val="11"/>
  </w:num>
  <w:num w:numId="26">
    <w:abstractNumId w:val="2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5B"/>
    <w:rsid w:val="00016FA3"/>
    <w:rsid w:val="00055D02"/>
    <w:rsid w:val="001A0E6E"/>
    <w:rsid w:val="00243448"/>
    <w:rsid w:val="00243507"/>
    <w:rsid w:val="00264797"/>
    <w:rsid w:val="00292621"/>
    <w:rsid w:val="0029495B"/>
    <w:rsid w:val="0029584F"/>
    <w:rsid w:val="003165D3"/>
    <w:rsid w:val="00343CD7"/>
    <w:rsid w:val="00391CED"/>
    <w:rsid w:val="0040698F"/>
    <w:rsid w:val="0045473E"/>
    <w:rsid w:val="004961A5"/>
    <w:rsid w:val="004B59CF"/>
    <w:rsid w:val="004E13ED"/>
    <w:rsid w:val="00502F03"/>
    <w:rsid w:val="0068475B"/>
    <w:rsid w:val="0069128B"/>
    <w:rsid w:val="006E7316"/>
    <w:rsid w:val="007B5A74"/>
    <w:rsid w:val="00824CD1"/>
    <w:rsid w:val="008901D0"/>
    <w:rsid w:val="0089332E"/>
    <w:rsid w:val="008A57AB"/>
    <w:rsid w:val="008B27E4"/>
    <w:rsid w:val="008D3215"/>
    <w:rsid w:val="009006E9"/>
    <w:rsid w:val="009129CD"/>
    <w:rsid w:val="009C513E"/>
    <w:rsid w:val="00A2791E"/>
    <w:rsid w:val="00A52A09"/>
    <w:rsid w:val="00AB6F3B"/>
    <w:rsid w:val="00B24046"/>
    <w:rsid w:val="00B42B88"/>
    <w:rsid w:val="00B55D48"/>
    <w:rsid w:val="00B62DFF"/>
    <w:rsid w:val="00B95289"/>
    <w:rsid w:val="00BC1F40"/>
    <w:rsid w:val="00BC2F76"/>
    <w:rsid w:val="00BC4459"/>
    <w:rsid w:val="00BD0B76"/>
    <w:rsid w:val="00C4511D"/>
    <w:rsid w:val="00C62C9B"/>
    <w:rsid w:val="00D478AF"/>
    <w:rsid w:val="00DE2D0E"/>
    <w:rsid w:val="00DF2925"/>
    <w:rsid w:val="00E37384"/>
    <w:rsid w:val="00E47861"/>
    <w:rsid w:val="00E6047C"/>
    <w:rsid w:val="00E94647"/>
    <w:rsid w:val="00F42B6B"/>
    <w:rsid w:val="00F63083"/>
    <w:rsid w:val="00F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5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68475B"/>
    <w:pPr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List Paragraph"/>
    <w:basedOn w:val="a"/>
    <w:uiPriority w:val="34"/>
    <w:qFormat/>
    <w:rsid w:val="0068475B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E47861"/>
    <w:pPr>
      <w:spacing w:after="0" w:line="240" w:lineRule="auto"/>
      <w:jc w:val="center"/>
    </w:pPr>
    <w:rPr>
      <w:rFonts w:eastAsia="Batang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E47861"/>
    <w:rPr>
      <w:rFonts w:eastAsia="Batang"/>
      <w:sz w:val="28"/>
      <w:szCs w:val="20"/>
      <w:lang w:val="uk-UA" w:eastAsia="ar-SA"/>
    </w:rPr>
  </w:style>
  <w:style w:type="paragraph" w:styleId="a6">
    <w:name w:val="Subtitle"/>
    <w:basedOn w:val="a"/>
    <w:next w:val="a8"/>
    <w:link w:val="a9"/>
    <w:qFormat/>
    <w:rsid w:val="00E47861"/>
    <w:pPr>
      <w:spacing w:after="0" w:line="240" w:lineRule="auto"/>
      <w:jc w:val="center"/>
    </w:pPr>
    <w:rPr>
      <w:rFonts w:eastAsia="Batang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6"/>
    <w:rsid w:val="00E47861"/>
    <w:rPr>
      <w:rFonts w:eastAsia="Batang"/>
      <w:sz w:val="28"/>
      <w:szCs w:val="20"/>
      <w:lang w:val="uk-UA" w:eastAsia="ar-SA"/>
    </w:rPr>
  </w:style>
  <w:style w:type="paragraph" w:styleId="a8">
    <w:name w:val="Body Text"/>
    <w:basedOn w:val="a"/>
    <w:link w:val="aa"/>
    <w:uiPriority w:val="99"/>
    <w:semiHidden/>
    <w:unhideWhenUsed/>
    <w:rsid w:val="00E4786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4786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2012-12-15T19:25:00Z</dcterms:created>
  <dcterms:modified xsi:type="dcterms:W3CDTF">2012-12-18T08:56:00Z</dcterms:modified>
</cp:coreProperties>
</file>